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A57" w:rsidRPr="00EB3ACD" w:rsidRDefault="001A7A57" w:rsidP="001A7A57">
      <w:pPr>
        <w:ind w:left="7080" w:firstLine="708"/>
        <w:jc w:val="center"/>
        <w:rPr>
          <w:b/>
        </w:rPr>
      </w:pPr>
      <w:r w:rsidRPr="00EB3ACD">
        <w:rPr>
          <w:b/>
        </w:rPr>
        <w:t>Проект</w:t>
      </w:r>
    </w:p>
    <w:p w:rsidR="001A7A57" w:rsidRPr="00EB3ACD" w:rsidRDefault="001A7A57" w:rsidP="001A7A57">
      <w:pPr>
        <w:ind w:left="7080" w:firstLine="708"/>
        <w:jc w:val="center"/>
        <w:rPr>
          <w:b/>
        </w:rPr>
      </w:pPr>
    </w:p>
    <w:p w:rsidR="007C6515" w:rsidRPr="00EB3ACD" w:rsidRDefault="007C6515" w:rsidP="007C6515">
      <w:pPr>
        <w:jc w:val="center"/>
        <w:rPr>
          <w:b/>
        </w:rPr>
      </w:pPr>
      <w:r w:rsidRPr="00EB3ACD">
        <w:rPr>
          <w:b/>
        </w:rPr>
        <w:t>Повестка дня 1</w:t>
      </w:r>
      <w:r w:rsidR="007A61F6">
        <w:rPr>
          <w:b/>
        </w:rPr>
        <w:t>1</w:t>
      </w:r>
      <w:r w:rsidRPr="00EB3ACD">
        <w:rPr>
          <w:b/>
        </w:rPr>
        <w:t xml:space="preserve"> очередного заседания Думы Октябрьского района</w:t>
      </w:r>
    </w:p>
    <w:p w:rsidR="007C6515" w:rsidRPr="00EB3ACD" w:rsidRDefault="007C6515" w:rsidP="00764A9C">
      <w:pPr>
        <w:jc w:val="both"/>
      </w:pPr>
    </w:p>
    <w:p w:rsidR="007C6515" w:rsidRPr="00EB3ACD" w:rsidRDefault="007C6515" w:rsidP="00764A9C">
      <w:pPr>
        <w:jc w:val="both"/>
        <w:rPr>
          <w:b/>
        </w:rPr>
      </w:pPr>
    </w:p>
    <w:tbl>
      <w:tblPr>
        <w:tblW w:w="10038" w:type="dxa"/>
        <w:tblInd w:w="-432" w:type="dxa"/>
        <w:tblLayout w:type="fixed"/>
        <w:tblLook w:val="01E0"/>
      </w:tblPr>
      <w:tblGrid>
        <w:gridCol w:w="900"/>
        <w:gridCol w:w="720"/>
        <w:gridCol w:w="8418"/>
      </w:tblGrid>
      <w:tr w:rsidR="00C4703E" w:rsidRPr="00EB3ACD" w:rsidTr="00F97665">
        <w:tc>
          <w:tcPr>
            <w:tcW w:w="900" w:type="dxa"/>
          </w:tcPr>
          <w:p w:rsidR="00C4703E" w:rsidRPr="00EB3ACD" w:rsidRDefault="00EB3ACD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Д</w:t>
            </w:r>
            <w:r w:rsidR="00C4703E" w:rsidRPr="00EB3ACD">
              <w:rPr>
                <w:color w:val="000000"/>
              </w:rPr>
              <w:t>ума</w:t>
            </w:r>
          </w:p>
        </w:tc>
        <w:tc>
          <w:tcPr>
            <w:tcW w:w="720" w:type="dxa"/>
          </w:tcPr>
          <w:p w:rsidR="00C4703E" w:rsidRPr="00EB3ACD" w:rsidRDefault="00C4703E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C4703E" w:rsidRPr="00EB3ACD" w:rsidRDefault="00C4703E" w:rsidP="001A7A57">
            <w:pPr>
              <w:jc w:val="both"/>
            </w:pPr>
            <w:r w:rsidRPr="00EB3ACD">
              <w:t>Об информации о работе отдела Федеральной службы судебных приставов на территории Октябрьского района за 2016 год.</w:t>
            </w:r>
          </w:p>
          <w:p w:rsidR="00C4703E" w:rsidRPr="00EB3ACD" w:rsidRDefault="00C4703E" w:rsidP="00C4703E">
            <w:pPr>
              <w:jc w:val="both"/>
            </w:pPr>
            <w:r w:rsidRPr="00EB3ACD">
              <w:t>Вносит: Дума Октябрьского района.</w:t>
            </w:r>
          </w:p>
          <w:p w:rsidR="00700DAE" w:rsidRPr="00EB3ACD" w:rsidRDefault="00C4703E" w:rsidP="00700DAE">
            <w:pPr>
              <w:jc w:val="both"/>
            </w:pPr>
            <w:r w:rsidRPr="00EB3ACD">
              <w:t>Докладывает:</w:t>
            </w:r>
            <w:r w:rsidR="00700DAE" w:rsidRPr="00EB3ACD">
              <w:t xml:space="preserve"> </w:t>
            </w:r>
            <w:proofErr w:type="spellStart"/>
            <w:r w:rsidR="00700DAE" w:rsidRPr="00EB3ACD">
              <w:t>Меняшкина</w:t>
            </w:r>
            <w:proofErr w:type="spellEnd"/>
            <w:r w:rsidR="00700DAE" w:rsidRPr="00EB3ACD">
              <w:t xml:space="preserve"> Альбина Вениаминовна -  начальник отдела Федеральной службы судебных приставов на территории Октябрьского района.</w:t>
            </w:r>
          </w:p>
          <w:p w:rsidR="00700DAE" w:rsidRPr="00EB3ACD" w:rsidRDefault="00700DAE" w:rsidP="00700DAE">
            <w:pPr>
              <w:jc w:val="both"/>
            </w:pPr>
            <w:r w:rsidRPr="00EB3ACD">
              <w:t>Комиссия по социальным вопросам, председатель – Черкасова Лариса Николаевна.</w:t>
            </w:r>
          </w:p>
          <w:p w:rsidR="00C4703E" w:rsidRPr="00EB3ACD" w:rsidRDefault="00C4703E" w:rsidP="00C4703E">
            <w:pPr>
              <w:jc w:val="both"/>
            </w:pPr>
          </w:p>
        </w:tc>
      </w:tr>
      <w:tr w:rsidR="00764D6C" w:rsidRPr="00EB3ACD" w:rsidTr="00F97665">
        <w:tc>
          <w:tcPr>
            <w:tcW w:w="900" w:type="dxa"/>
          </w:tcPr>
          <w:p w:rsidR="00764D6C" w:rsidRPr="00EB3ACD" w:rsidRDefault="00FD2EC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764D6C" w:rsidRPr="00EB3ACD" w:rsidRDefault="00764D6C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764D6C" w:rsidRDefault="00FD2ECB" w:rsidP="001A7A57">
            <w:pPr>
              <w:jc w:val="both"/>
            </w:pPr>
            <w:r>
              <w:t xml:space="preserve">Об </w:t>
            </w:r>
            <w:r w:rsidRPr="00EC26F0">
              <w:t>исполнении бюджета муниципального образ</w:t>
            </w:r>
            <w:r>
              <w:rPr>
                <w:rStyle w:val="a3"/>
              </w:rPr>
              <w:t>ования Октябрьский район за 2016</w:t>
            </w:r>
            <w:r>
              <w:t xml:space="preserve"> </w:t>
            </w:r>
            <w:r w:rsidRPr="00EC26F0">
              <w:t>год</w:t>
            </w:r>
            <w:r>
              <w:t>.</w:t>
            </w:r>
          </w:p>
          <w:p w:rsidR="00FD2ECB" w:rsidRDefault="00FD2ECB" w:rsidP="001A7A57">
            <w:pPr>
              <w:jc w:val="both"/>
            </w:pPr>
            <w:r>
              <w:t>Вносит: администрация Октябрьского района.</w:t>
            </w:r>
          </w:p>
          <w:p w:rsidR="00FD2ECB" w:rsidRDefault="003A1F23" w:rsidP="001A7A57">
            <w:pPr>
              <w:jc w:val="both"/>
            </w:pPr>
            <w:r w:rsidRPr="003A1F23">
              <w:t xml:space="preserve">Докладывает: Куклина Наталья Геннадьевна – </w:t>
            </w:r>
            <w:r w:rsidR="00FD2ECB" w:rsidRPr="000712A7">
              <w:t>заместитель главы администрации Октябрьского района по экономике</w:t>
            </w:r>
            <w:r>
              <w:t>, финансам</w:t>
            </w:r>
            <w:r w:rsidR="00FD2ECB">
              <w:t>.</w:t>
            </w:r>
          </w:p>
          <w:p w:rsidR="00FD2ECB" w:rsidRPr="00EB3ACD" w:rsidRDefault="00FD2ECB" w:rsidP="00FD2ECB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FD2ECB" w:rsidRPr="00EB3ACD" w:rsidRDefault="00FD2ECB" w:rsidP="00FD2ECB">
            <w:pPr>
              <w:jc w:val="both"/>
            </w:pPr>
          </w:p>
        </w:tc>
      </w:tr>
      <w:tr w:rsidR="00FD2ECB" w:rsidRPr="00EB3ACD" w:rsidTr="00F97665">
        <w:tc>
          <w:tcPr>
            <w:tcW w:w="900" w:type="dxa"/>
          </w:tcPr>
          <w:p w:rsidR="00FD2ECB" w:rsidRPr="00EB3ACD" w:rsidRDefault="00FD2EC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FD2ECB" w:rsidRPr="00EB3ACD" w:rsidRDefault="00FD2EC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FD2ECB" w:rsidRDefault="00FD2ECB" w:rsidP="001A7A57">
            <w:pPr>
              <w:jc w:val="both"/>
            </w:pPr>
            <w:r>
              <w:t>Об</w:t>
            </w:r>
            <w:r w:rsidRPr="00EC26F0">
              <w:t xml:space="preserve"> исполнении бюджета муниципального</w:t>
            </w:r>
            <w:r>
              <w:t xml:space="preserve"> </w:t>
            </w:r>
            <w:r w:rsidRPr="00E925D1">
              <w:t>образования Окт</w:t>
            </w:r>
            <w:r w:rsidRPr="00E925D1">
              <w:rPr>
                <w:rStyle w:val="a3"/>
              </w:rPr>
              <w:t>ябрьский район за 1 квартал 201</w:t>
            </w:r>
            <w:r>
              <w:t>7</w:t>
            </w:r>
            <w:r w:rsidRPr="00E925D1">
              <w:t xml:space="preserve"> года</w:t>
            </w:r>
            <w:r>
              <w:t>.</w:t>
            </w:r>
          </w:p>
          <w:p w:rsidR="00FD2ECB" w:rsidRPr="00EB3ACD" w:rsidRDefault="00FD2ECB" w:rsidP="00FD2ECB">
            <w:pPr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</w:p>
          <w:p w:rsidR="00FD2ECB" w:rsidRPr="00EB3ACD" w:rsidRDefault="00FD2ECB" w:rsidP="00FD2ECB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 w:rsidR="003A1F23"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FD2ECB" w:rsidRPr="00EB3ACD" w:rsidRDefault="00FD2ECB" w:rsidP="00FD2ECB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FD2ECB" w:rsidRDefault="00FD2ECB" w:rsidP="001A7A57">
            <w:pPr>
              <w:jc w:val="both"/>
            </w:pPr>
          </w:p>
        </w:tc>
      </w:tr>
      <w:tr w:rsidR="00FD2ECB" w:rsidRPr="00EB3ACD" w:rsidTr="00F97665">
        <w:tc>
          <w:tcPr>
            <w:tcW w:w="900" w:type="dxa"/>
          </w:tcPr>
          <w:p w:rsidR="00FD2ECB" w:rsidRDefault="00FD2EC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FD2ECB" w:rsidRPr="00EB3ACD" w:rsidRDefault="00FD2EC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FD2ECB" w:rsidRDefault="00FD2ECB" w:rsidP="001A7A57">
            <w:pPr>
              <w:jc w:val="both"/>
            </w:pPr>
            <w:r w:rsidRPr="00EC26F0">
              <w:t xml:space="preserve">О внесении изменений в решение Думы Октябрьского района </w:t>
            </w:r>
            <w:r w:rsidR="001A6D15">
              <w:t>№ 151 от 16.12.201</w:t>
            </w:r>
            <w:r w:rsidR="00317DC0">
              <w:t xml:space="preserve">6 </w:t>
            </w:r>
            <w:r>
              <w:t xml:space="preserve">«О бюджете </w:t>
            </w:r>
            <w:r w:rsidRPr="00EC26F0">
              <w:t>муниципального образо</w:t>
            </w:r>
            <w:r>
              <w:t>вания Октябрьский район на 2017</w:t>
            </w:r>
            <w:r w:rsidRPr="00EC26F0">
              <w:t xml:space="preserve"> год</w:t>
            </w:r>
            <w:r>
              <w:t xml:space="preserve"> и плановый период 2018 и 2019 годов».</w:t>
            </w:r>
          </w:p>
          <w:p w:rsidR="00FD2ECB" w:rsidRPr="00EB3ACD" w:rsidRDefault="00FD2ECB" w:rsidP="00FD2ECB">
            <w:pPr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</w:p>
          <w:p w:rsidR="00FD2ECB" w:rsidRPr="00EB3ACD" w:rsidRDefault="00FD2ECB" w:rsidP="00FD2ECB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 w:rsidR="003A1F23"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FD2ECB" w:rsidRPr="00EB3ACD" w:rsidRDefault="00FD2ECB" w:rsidP="00FD2ECB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FD2ECB" w:rsidRDefault="00FD2ECB" w:rsidP="001A7A57">
            <w:pPr>
              <w:jc w:val="both"/>
            </w:pPr>
          </w:p>
        </w:tc>
      </w:tr>
      <w:tr w:rsidR="008C00C8" w:rsidRPr="00EB3ACD" w:rsidTr="00F97665">
        <w:tc>
          <w:tcPr>
            <w:tcW w:w="900" w:type="dxa"/>
          </w:tcPr>
          <w:p w:rsidR="008C00C8" w:rsidRDefault="008C00C8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8C00C8" w:rsidRPr="00EB3ACD" w:rsidRDefault="008C00C8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8C00C8" w:rsidRDefault="008C00C8" w:rsidP="008C00C8">
            <w:pPr>
              <w:jc w:val="both"/>
            </w:pPr>
            <w:r>
              <w:t xml:space="preserve">О внесении изменений в решение </w:t>
            </w:r>
            <w:r w:rsidR="006D2DE8">
              <w:t>Д</w:t>
            </w:r>
            <w:r>
              <w:t>умы Октябрьского района от 13.11.2008 № 460 «О порядке предоставления межбюджетных трансфертов из бюджета муниципального образования Октябрьский район бюджетам городских и сельских поселений в границах Октябрьского района</w:t>
            </w:r>
            <w:r w:rsidR="00835460">
              <w:t>»</w:t>
            </w:r>
            <w:r>
              <w:t>.</w:t>
            </w:r>
          </w:p>
          <w:p w:rsidR="003B7997" w:rsidRPr="003B7997" w:rsidRDefault="003B7997" w:rsidP="003B7997">
            <w:pPr>
              <w:jc w:val="both"/>
            </w:pPr>
            <w:r w:rsidRPr="003B7997">
              <w:t>Вносит: администрация Октябрьского района.</w:t>
            </w:r>
          </w:p>
          <w:p w:rsidR="008C00C8" w:rsidRPr="00EB3ACD" w:rsidRDefault="008C00C8" w:rsidP="008C00C8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 w:rsidR="003A1F23"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8B13E2" w:rsidRPr="00EB3ACD" w:rsidRDefault="008B13E2" w:rsidP="008B13E2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8C00C8" w:rsidRPr="00EC26F0" w:rsidRDefault="008C00C8" w:rsidP="008C00C8">
            <w:pPr>
              <w:jc w:val="both"/>
            </w:pPr>
          </w:p>
        </w:tc>
      </w:tr>
      <w:tr w:rsidR="00FD2ECB" w:rsidRPr="00EB3ACD" w:rsidTr="00F97665">
        <w:tc>
          <w:tcPr>
            <w:tcW w:w="900" w:type="dxa"/>
          </w:tcPr>
          <w:p w:rsidR="00FD2ECB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FD2ECB" w:rsidRPr="00EB3ACD" w:rsidRDefault="00FD2EC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FD2ECB" w:rsidRDefault="00FD2ECB" w:rsidP="001A7A57">
            <w:pPr>
              <w:jc w:val="both"/>
            </w:pPr>
            <w:r>
              <w:t>Об отчете о работе Управления экономического развития администрации Октябрьского района за 2016 год.</w:t>
            </w:r>
          </w:p>
          <w:p w:rsidR="00FD2ECB" w:rsidRPr="00EB3ACD" w:rsidRDefault="00FD2ECB" w:rsidP="00FD2ECB">
            <w:pPr>
              <w:jc w:val="both"/>
            </w:pPr>
            <w:r w:rsidRPr="00EB3ACD">
              <w:t>Вносит: Дума Октябрьского района.</w:t>
            </w:r>
          </w:p>
          <w:p w:rsidR="00FD2ECB" w:rsidRDefault="00383027" w:rsidP="001A7A57">
            <w:pPr>
              <w:jc w:val="both"/>
            </w:pPr>
            <w:r>
              <w:lastRenderedPageBreak/>
              <w:t xml:space="preserve">Докладывает: </w:t>
            </w:r>
            <w:r w:rsidR="00FD2ECB">
              <w:t xml:space="preserve">Григорьева </w:t>
            </w:r>
            <w:r>
              <w:t>Елена Владимировна</w:t>
            </w:r>
            <w:r w:rsidR="00FD2ECB">
              <w:t xml:space="preserve"> –</w:t>
            </w:r>
            <w:r w:rsidR="003A1F23">
              <w:t xml:space="preserve"> </w:t>
            </w:r>
            <w:r w:rsidR="00FD2ECB">
              <w:t>начальник Управления экономического развития администрации Октябрьского района.</w:t>
            </w:r>
          </w:p>
          <w:p w:rsidR="00FD2ECB" w:rsidRDefault="00FD2ECB" w:rsidP="001A7A57">
            <w:pPr>
              <w:jc w:val="both"/>
            </w:pPr>
            <w:r>
              <w:t>Комиссия по экономике и природопользованию, председатель – Морозов Владимир Геннадьевич.</w:t>
            </w:r>
          </w:p>
          <w:p w:rsidR="00FD2ECB" w:rsidRPr="00EC26F0" w:rsidRDefault="00FD2ECB" w:rsidP="001A7A57">
            <w:pPr>
              <w:jc w:val="both"/>
            </w:pPr>
          </w:p>
        </w:tc>
      </w:tr>
      <w:tr w:rsidR="00FD2ECB" w:rsidRPr="00EB3ACD" w:rsidTr="00F97665">
        <w:tc>
          <w:tcPr>
            <w:tcW w:w="900" w:type="dxa"/>
          </w:tcPr>
          <w:p w:rsidR="00FD2ECB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720" w:type="dxa"/>
          </w:tcPr>
          <w:p w:rsidR="00FD2ECB" w:rsidRPr="00EB3ACD" w:rsidRDefault="00FD2EC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FD2ECB" w:rsidRDefault="00383027" w:rsidP="001A7A57">
            <w:pPr>
              <w:jc w:val="both"/>
            </w:pPr>
            <w:r w:rsidRPr="00D56FCB">
              <w:t>Об отчете о работе отдела жилищной политики администрации Октябрьского района за 201</w:t>
            </w:r>
            <w:r>
              <w:t>6</w:t>
            </w:r>
            <w:r w:rsidRPr="00D56FCB">
              <w:t xml:space="preserve"> год</w:t>
            </w:r>
            <w:r>
              <w:t>.</w:t>
            </w:r>
          </w:p>
          <w:p w:rsidR="00383027" w:rsidRPr="00EB3ACD" w:rsidRDefault="00383027" w:rsidP="00383027">
            <w:pPr>
              <w:jc w:val="both"/>
            </w:pPr>
            <w:r w:rsidRPr="00EB3ACD">
              <w:t>Вносит: Дума Октябрьского района.</w:t>
            </w:r>
          </w:p>
          <w:p w:rsidR="00383027" w:rsidRDefault="00383027" w:rsidP="00383027">
            <w:pPr>
              <w:jc w:val="both"/>
            </w:pPr>
            <w:r>
              <w:t xml:space="preserve">Докладывает: </w:t>
            </w:r>
            <w:proofErr w:type="spellStart"/>
            <w:r w:rsidRPr="00D56FCB">
              <w:t>Моор</w:t>
            </w:r>
            <w:proofErr w:type="spellEnd"/>
            <w:r w:rsidRPr="00D56FCB">
              <w:t xml:space="preserve"> </w:t>
            </w:r>
            <w:r>
              <w:t>Елена Александровна</w:t>
            </w:r>
            <w:r w:rsidRPr="00D56FCB">
              <w:t xml:space="preserve"> – заведующий отделом жилищной политики администрации Октябрьского района</w:t>
            </w:r>
            <w:r>
              <w:t>.</w:t>
            </w:r>
          </w:p>
          <w:p w:rsidR="00383027" w:rsidRPr="00EB3ACD" w:rsidRDefault="00383027" w:rsidP="00383027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383027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</w:pPr>
            <w:r w:rsidRPr="00D56FCB">
              <w:t>Об отчете о работе отдела</w:t>
            </w:r>
            <w:r>
              <w:t xml:space="preserve"> развития предпринимательства </w:t>
            </w:r>
            <w:r w:rsidRPr="00D56FCB">
              <w:t>администрации Октябрьского района за 201</w:t>
            </w:r>
            <w:r>
              <w:t>6</w:t>
            </w:r>
            <w:r w:rsidRPr="00D56FCB">
              <w:t xml:space="preserve"> год</w:t>
            </w:r>
            <w:r>
              <w:t xml:space="preserve"> и первый квартал 2017 года.</w:t>
            </w:r>
          </w:p>
          <w:p w:rsidR="00383027" w:rsidRPr="00EB3ACD" w:rsidRDefault="00383027" w:rsidP="00383027">
            <w:pPr>
              <w:jc w:val="both"/>
            </w:pPr>
            <w:r w:rsidRPr="00EB3ACD">
              <w:t>Вносит: Дума Октябрьского района.</w:t>
            </w:r>
          </w:p>
          <w:p w:rsidR="00383027" w:rsidRDefault="00383027" w:rsidP="00383027">
            <w:pPr>
              <w:jc w:val="both"/>
            </w:pPr>
            <w:r>
              <w:t>Докладывает: Сафронова Светлана Владимировна</w:t>
            </w:r>
            <w:r w:rsidRPr="00D56FCB">
              <w:t xml:space="preserve"> – заведующий отделом </w:t>
            </w:r>
            <w:r>
              <w:t xml:space="preserve">развития предпринимательства </w:t>
            </w:r>
            <w:r w:rsidRPr="00D56FCB">
              <w:t>администрации Октябрьского района</w:t>
            </w:r>
            <w:r>
              <w:t>.</w:t>
            </w:r>
            <w:r w:rsidRPr="00D56FCB">
              <w:t xml:space="preserve">  </w:t>
            </w:r>
          </w:p>
          <w:p w:rsidR="00383027" w:rsidRDefault="00383027" w:rsidP="00383027">
            <w:pPr>
              <w:jc w:val="both"/>
            </w:pPr>
            <w:r>
              <w:t>Комиссия по экономике и природопользованию, председатель – Морозов Владимир Геннадьевич.</w:t>
            </w:r>
          </w:p>
          <w:p w:rsidR="00383027" w:rsidRPr="00D56FCB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 w:rsidRPr="00EB3ACD">
              <w:rPr>
                <w:color w:val="000000"/>
              </w:rPr>
              <w:t>Дума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</w:pPr>
            <w:r>
              <w:t>Об информации о деятельности К</w:t>
            </w:r>
            <w:r w:rsidRPr="00F83DEC">
              <w:t>онтрольно-</w:t>
            </w:r>
            <w:r>
              <w:rPr>
                <w:rStyle w:val="a3"/>
              </w:rPr>
              <w:t>счетной палаты за 1 квартал 2017</w:t>
            </w:r>
            <w:r w:rsidRPr="00F83DEC">
              <w:t xml:space="preserve"> года</w:t>
            </w:r>
            <w:r>
              <w:t>.</w:t>
            </w:r>
          </w:p>
          <w:p w:rsidR="00383027" w:rsidRPr="00EB3ACD" w:rsidRDefault="00383027" w:rsidP="0038302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Вносит: Контрольно-счетная палата Октябрьского района.</w:t>
            </w:r>
          </w:p>
          <w:p w:rsidR="00383027" w:rsidRPr="00EB3ACD" w:rsidRDefault="00383027" w:rsidP="00383027">
            <w:pPr>
              <w:jc w:val="both"/>
              <w:rPr>
                <w:color w:val="000000"/>
              </w:rPr>
            </w:pPr>
            <w:r w:rsidRPr="00EB3ACD">
              <w:rPr>
                <w:color w:val="000000"/>
              </w:rPr>
              <w:t>Докладывает: Патрактинова Светлана Валерьевна – председатель Контрольно-счетной палаты Октябрьского района.</w:t>
            </w:r>
          </w:p>
          <w:p w:rsidR="00383027" w:rsidRPr="00EB3ACD" w:rsidRDefault="00383027" w:rsidP="00383027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383027" w:rsidRPr="00D56FCB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</w:pPr>
            <w:r w:rsidRPr="00FA4F4C">
              <w:t xml:space="preserve">Об утверждении отчета о результатах приватизации </w:t>
            </w:r>
            <w:r>
              <w:rPr>
                <w:rStyle w:val="a3"/>
              </w:rPr>
              <w:t>муниципального имущества за 2016</w:t>
            </w:r>
            <w:r w:rsidRPr="00FA4F4C">
              <w:t xml:space="preserve"> год</w:t>
            </w:r>
            <w:r>
              <w:t>.</w:t>
            </w:r>
          </w:p>
          <w:p w:rsidR="00383027" w:rsidRPr="00EB3ACD" w:rsidRDefault="00383027" w:rsidP="00383027">
            <w:pPr>
              <w:jc w:val="both"/>
            </w:pPr>
            <w:r w:rsidRPr="00EB3ACD">
              <w:t>Вносит: Дума Октябрьского района.</w:t>
            </w:r>
          </w:p>
          <w:p w:rsidR="00383027" w:rsidRDefault="00383027" w:rsidP="00383027"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383027" w:rsidRPr="00EB3ACD" w:rsidRDefault="00383027" w:rsidP="00383027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383027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 xml:space="preserve">Ком. 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  <w:rPr>
                <w:bCs/>
              </w:rPr>
            </w:pPr>
            <w:r>
              <w:rPr>
                <w:bCs/>
              </w:rPr>
              <w:t>Об утверждении предложений о разграничении имущества между Октябрьским районом и городскими, сельскими поселениями, входящими в состав Октябрьского района.</w:t>
            </w:r>
          </w:p>
          <w:p w:rsidR="00383027" w:rsidRDefault="00383027" w:rsidP="00383027">
            <w:pPr>
              <w:jc w:val="both"/>
              <w:rPr>
                <w:bCs/>
              </w:rPr>
            </w:pPr>
            <w:r>
              <w:rPr>
                <w:bCs/>
              </w:rPr>
              <w:t>Вносит: администрация Октябрьского района.</w:t>
            </w:r>
          </w:p>
          <w:p w:rsidR="00383027" w:rsidRDefault="00383027" w:rsidP="00383027">
            <w: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383027" w:rsidRPr="00EB3ACD" w:rsidRDefault="00383027" w:rsidP="00383027">
            <w:r w:rsidRPr="00EB3ACD">
              <w:t xml:space="preserve">Комиссия по бюджету, налогам и финансам, председатель - Кузнецов Артем Эдуардович. </w:t>
            </w:r>
          </w:p>
          <w:p w:rsidR="00383027" w:rsidRPr="00FA4F4C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</w:pPr>
            <w:r>
              <w:t xml:space="preserve">Об </w:t>
            </w:r>
            <w:r w:rsidR="0011769D" w:rsidRPr="0011769D">
              <w:t xml:space="preserve">отчете </w:t>
            </w:r>
            <w:r>
              <w:t>о работе Управления опеки и попечительства администрации Октябрьского района за 2016 год.</w:t>
            </w:r>
          </w:p>
          <w:p w:rsidR="00383027" w:rsidRPr="00EB3ACD" w:rsidRDefault="00383027" w:rsidP="00383027">
            <w:pPr>
              <w:jc w:val="both"/>
            </w:pPr>
            <w:r w:rsidRPr="00EB3ACD">
              <w:lastRenderedPageBreak/>
              <w:t>Вносит: Дума Октябрьского района.</w:t>
            </w:r>
          </w:p>
          <w:p w:rsidR="00383027" w:rsidRDefault="00383027" w:rsidP="00383027">
            <w:pPr>
              <w:jc w:val="both"/>
            </w:pPr>
            <w:r>
              <w:t>Докладывает: Новикова Жанна Михайловна - начальник Управления опеки и попечительства администрации Октябрьского района.</w:t>
            </w:r>
          </w:p>
          <w:p w:rsidR="00383027" w:rsidRPr="00EB3ACD" w:rsidRDefault="00383027" w:rsidP="00383027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383027" w:rsidRPr="00FA4F4C" w:rsidRDefault="00383027" w:rsidP="00383027">
            <w:pPr>
              <w:jc w:val="both"/>
            </w:pPr>
          </w:p>
        </w:tc>
      </w:tr>
      <w:tr w:rsidR="00383027" w:rsidRPr="00EB3ACD" w:rsidTr="00F97665">
        <w:tc>
          <w:tcPr>
            <w:tcW w:w="900" w:type="dxa"/>
          </w:tcPr>
          <w:p w:rsidR="00383027" w:rsidRDefault="00383027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720" w:type="dxa"/>
          </w:tcPr>
          <w:p w:rsidR="00383027" w:rsidRPr="00EB3ACD" w:rsidRDefault="00383027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83027" w:rsidRDefault="00383027" w:rsidP="00383027">
            <w:pPr>
              <w:jc w:val="both"/>
            </w:pPr>
            <w:r w:rsidRPr="00423149">
              <w:t>Об отчете о работе юридического отдела администрации Октябрьского района за 201</w:t>
            </w:r>
            <w:r>
              <w:t>6</w:t>
            </w:r>
            <w:r w:rsidRPr="00423149">
              <w:t xml:space="preserve"> год</w:t>
            </w:r>
            <w:r>
              <w:t>.</w:t>
            </w:r>
          </w:p>
          <w:p w:rsidR="00383027" w:rsidRPr="00EB3ACD" w:rsidRDefault="00383027" w:rsidP="00383027">
            <w:pPr>
              <w:jc w:val="both"/>
            </w:pPr>
            <w:r w:rsidRPr="00EB3ACD">
              <w:t>Вносит: Дума Октябрьского района.</w:t>
            </w:r>
          </w:p>
          <w:p w:rsidR="00383027" w:rsidRDefault="00383027" w:rsidP="00383027">
            <w:pPr>
              <w:jc w:val="both"/>
            </w:pPr>
            <w:r>
              <w:t>Докладывает:</w:t>
            </w:r>
            <w:r w:rsidRPr="00423149">
              <w:t xml:space="preserve"> Даниленко Л</w:t>
            </w:r>
            <w:r>
              <w:t>ариса Юрьевна</w:t>
            </w:r>
            <w:r w:rsidRPr="00423149">
              <w:t xml:space="preserve"> – заведующий юридическим отделом </w:t>
            </w:r>
            <w:r>
              <w:t>администрации О</w:t>
            </w:r>
            <w:r w:rsidRPr="00423149">
              <w:t>ктябрьского района</w:t>
            </w:r>
            <w:r>
              <w:t>.</w:t>
            </w:r>
          </w:p>
          <w:p w:rsidR="00383027" w:rsidRDefault="00383027" w:rsidP="0038302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Комиссия по вопросам местного самоуправления, председатель – Ермаков Евгений Юрьевич.</w:t>
            </w:r>
          </w:p>
          <w:p w:rsidR="00383027" w:rsidRDefault="00383027" w:rsidP="00383027">
            <w:pPr>
              <w:jc w:val="both"/>
            </w:pPr>
          </w:p>
        </w:tc>
      </w:tr>
      <w:tr w:rsidR="001A4C52" w:rsidRPr="00EB3ACD" w:rsidTr="00F97665">
        <w:tc>
          <w:tcPr>
            <w:tcW w:w="900" w:type="dxa"/>
          </w:tcPr>
          <w:p w:rsidR="001A4C52" w:rsidRDefault="001A4C52" w:rsidP="001A7A57">
            <w:pPr>
              <w:ind w:left="-108" w:right="-108"/>
              <w:rPr>
                <w:color w:val="000000"/>
              </w:rPr>
            </w:pPr>
            <w:r w:rsidRPr="001A4C52">
              <w:rPr>
                <w:color w:val="000000"/>
              </w:rPr>
              <w:t>Дума</w:t>
            </w:r>
          </w:p>
        </w:tc>
        <w:tc>
          <w:tcPr>
            <w:tcW w:w="720" w:type="dxa"/>
          </w:tcPr>
          <w:p w:rsidR="001A4C52" w:rsidRPr="00EB3ACD" w:rsidRDefault="001A4C52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1A4C52" w:rsidRDefault="001A4C52" w:rsidP="001A4C52">
            <w:r>
              <w:t>О присвоении звания «Почетный гражданин Октябрьского района»</w:t>
            </w:r>
          </w:p>
          <w:p w:rsidR="001A4C52" w:rsidRPr="001A4C52" w:rsidRDefault="001A4C52" w:rsidP="001A4C52">
            <w:r w:rsidRPr="001A4C52">
              <w:t xml:space="preserve">Вносит: </w:t>
            </w:r>
            <w:r>
              <w:t xml:space="preserve">Глава </w:t>
            </w:r>
            <w:r w:rsidRPr="001A4C52">
              <w:t>Октябрьского района.</w:t>
            </w:r>
          </w:p>
          <w:p w:rsidR="001A4C52" w:rsidRDefault="001A4C52" w:rsidP="001A4C52">
            <w:r w:rsidRPr="001A4C52">
              <w:t xml:space="preserve">Докладывает: </w:t>
            </w:r>
            <w:r>
              <w:t>Куташова Анна Петровна</w:t>
            </w:r>
            <w:r w:rsidRPr="001A4C52">
              <w:t xml:space="preserve"> – </w:t>
            </w:r>
            <w:r>
              <w:t>глава</w:t>
            </w:r>
            <w:r w:rsidRPr="001A4C52">
              <w:t xml:space="preserve"> Октябрьского района</w:t>
            </w:r>
            <w:r>
              <w:t>.</w:t>
            </w:r>
          </w:p>
          <w:p w:rsidR="001A4C52" w:rsidRPr="001A4C52" w:rsidRDefault="001A4C52" w:rsidP="001A4C52">
            <w:r w:rsidRPr="001A4C52">
              <w:t>Комиссия по вопросам местного самоуправления, председатель – Ермаков Евгений Юрьевич.</w:t>
            </w:r>
          </w:p>
          <w:p w:rsidR="001A4C52" w:rsidRPr="00423149" w:rsidRDefault="001A4C52" w:rsidP="001A4C52"/>
        </w:tc>
      </w:tr>
      <w:tr w:rsidR="00BA523C" w:rsidRPr="00EB3ACD" w:rsidTr="00F97665">
        <w:tc>
          <w:tcPr>
            <w:tcW w:w="900" w:type="dxa"/>
          </w:tcPr>
          <w:p w:rsidR="00BA523C" w:rsidRPr="001A4C52" w:rsidRDefault="00BA523C" w:rsidP="001A7A57">
            <w:pPr>
              <w:ind w:left="-108" w:right="-108"/>
              <w:rPr>
                <w:color w:val="000000"/>
              </w:rPr>
            </w:pPr>
            <w:r w:rsidRPr="00BA523C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BA523C" w:rsidRPr="00EB3ACD" w:rsidRDefault="00BA523C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BA523C" w:rsidRDefault="00BA523C" w:rsidP="001A4C52">
            <w:r w:rsidRPr="00BA523C">
              <w:t xml:space="preserve">О внесении изменений </w:t>
            </w:r>
            <w:bookmarkStart w:id="0" w:name="_GoBack"/>
            <w:bookmarkEnd w:id="0"/>
            <w:r w:rsidRPr="00BA523C">
              <w:t>в устав Октябрьского района</w:t>
            </w:r>
          </w:p>
          <w:p w:rsidR="00BA523C" w:rsidRPr="00BA523C" w:rsidRDefault="00BA523C" w:rsidP="00BA523C">
            <w:pPr>
              <w:rPr>
                <w:bCs/>
              </w:rPr>
            </w:pPr>
            <w:r w:rsidRPr="00BA523C">
              <w:rPr>
                <w:bCs/>
              </w:rPr>
              <w:t>Вносит: администрация Октябрьского района.</w:t>
            </w:r>
          </w:p>
          <w:p w:rsidR="00754546" w:rsidRDefault="00BA523C" w:rsidP="00754546">
            <w:pPr>
              <w:jc w:val="both"/>
            </w:pPr>
            <w:r w:rsidRPr="00BA523C">
              <w:t>Докладывает:</w:t>
            </w:r>
            <w:r w:rsidRPr="00BA523C">
              <w:rPr>
                <w:szCs w:val="20"/>
              </w:rPr>
              <w:t xml:space="preserve"> </w:t>
            </w:r>
            <w:r w:rsidR="00754546" w:rsidRPr="00423149">
              <w:t>Даниленко Л</w:t>
            </w:r>
            <w:r w:rsidR="00754546">
              <w:t>ариса Юрьевна</w:t>
            </w:r>
            <w:r w:rsidR="00754546" w:rsidRPr="00423149">
              <w:t xml:space="preserve"> – заведующий юридическим отделом </w:t>
            </w:r>
            <w:r w:rsidR="00754546">
              <w:t>администрации О</w:t>
            </w:r>
            <w:r w:rsidR="00754546" w:rsidRPr="00423149">
              <w:t>ктябрьского района</w:t>
            </w:r>
            <w:r w:rsidR="00754546">
              <w:t>.</w:t>
            </w:r>
          </w:p>
          <w:p w:rsidR="00BA523C" w:rsidRDefault="00BA523C" w:rsidP="001A4C52">
            <w:r w:rsidRPr="00BA523C">
              <w:t>Комиссия по вопросам местного самоуправления, председатель – Ермаков Евгений Юрьевич.</w:t>
            </w:r>
          </w:p>
          <w:p w:rsidR="0017788F" w:rsidRDefault="0017788F" w:rsidP="001A4C52"/>
        </w:tc>
      </w:tr>
      <w:tr w:rsidR="00D837A2" w:rsidRPr="00EB3ACD" w:rsidTr="00F97665">
        <w:tc>
          <w:tcPr>
            <w:tcW w:w="900" w:type="dxa"/>
          </w:tcPr>
          <w:p w:rsidR="00D837A2" w:rsidRPr="00BA523C" w:rsidRDefault="00D837A2" w:rsidP="001A7A57">
            <w:pPr>
              <w:ind w:left="-108" w:right="-108"/>
              <w:rPr>
                <w:color w:val="000000"/>
              </w:rPr>
            </w:pPr>
            <w:r w:rsidRPr="00D837A2"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D837A2" w:rsidRPr="00EB3ACD" w:rsidRDefault="00D837A2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D837A2" w:rsidRDefault="00D837A2" w:rsidP="00754546">
            <w:pPr>
              <w:jc w:val="both"/>
            </w:pPr>
            <w:r>
              <w:t>О внесении изменений</w:t>
            </w:r>
            <w:r w:rsidRPr="00D837A2">
              <w:t xml:space="preserve"> </w:t>
            </w:r>
            <w:r>
              <w:t xml:space="preserve">в решение Думы Октябрьского района от 21.12.2005 </w:t>
            </w:r>
            <w:r w:rsidR="003A1F23">
              <w:t xml:space="preserve">      </w:t>
            </w:r>
            <w:r>
              <w:t>№ 30 «О принятии Положения о порядке организации и проведения</w:t>
            </w:r>
            <w:r w:rsidRPr="00D837A2">
              <w:t xml:space="preserve"> </w:t>
            </w:r>
            <w:r>
              <w:t>публичных слушаний на территории Октябрьского района»</w:t>
            </w:r>
          </w:p>
          <w:p w:rsidR="003A1F23" w:rsidRPr="003A1F23" w:rsidRDefault="003A1F23" w:rsidP="00754546">
            <w:pPr>
              <w:jc w:val="both"/>
              <w:rPr>
                <w:bCs/>
              </w:rPr>
            </w:pPr>
            <w:r w:rsidRPr="003A1F23">
              <w:rPr>
                <w:bCs/>
              </w:rPr>
              <w:t>Вносит: администрация Октябрьского района.</w:t>
            </w:r>
          </w:p>
          <w:p w:rsidR="00754546" w:rsidRDefault="00D837A2" w:rsidP="00754546">
            <w:pPr>
              <w:jc w:val="both"/>
            </w:pPr>
            <w:r w:rsidRPr="00D837A2">
              <w:t xml:space="preserve">Докладывает: </w:t>
            </w:r>
            <w:r w:rsidR="00754546" w:rsidRPr="00423149">
              <w:t>Даниленко Л</w:t>
            </w:r>
            <w:r w:rsidR="00754546">
              <w:t>ариса Юрьевна</w:t>
            </w:r>
            <w:r w:rsidR="00754546" w:rsidRPr="00423149">
              <w:t xml:space="preserve"> – заведующий юридическим отделом </w:t>
            </w:r>
            <w:r w:rsidR="00754546">
              <w:t>администрации О</w:t>
            </w:r>
            <w:r w:rsidR="00754546" w:rsidRPr="00423149">
              <w:t>ктябрьского района</w:t>
            </w:r>
            <w:r w:rsidR="00754546">
              <w:t>.</w:t>
            </w:r>
          </w:p>
          <w:p w:rsidR="00D837A2" w:rsidRDefault="00D837A2" w:rsidP="00754546">
            <w:pPr>
              <w:ind w:right="-108"/>
              <w:jc w:val="both"/>
            </w:pPr>
            <w:r w:rsidRPr="00D837A2">
              <w:t>Комиссия по вопросам местного самоуправления, председатель – Ермаков Евгений Юрьевич.</w:t>
            </w:r>
          </w:p>
          <w:p w:rsidR="00BE7A3B" w:rsidRPr="00BA523C" w:rsidRDefault="00BE7A3B" w:rsidP="00754546">
            <w:pPr>
              <w:ind w:right="-108"/>
              <w:jc w:val="both"/>
            </w:pPr>
          </w:p>
        </w:tc>
      </w:tr>
      <w:tr w:rsidR="003D2691" w:rsidRPr="00EB3ACD" w:rsidTr="00F97665">
        <w:tc>
          <w:tcPr>
            <w:tcW w:w="1620" w:type="dxa"/>
            <w:gridSpan w:val="2"/>
          </w:tcPr>
          <w:p w:rsidR="003D2691" w:rsidRPr="003D2691" w:rsidRDefault="003D2691" w:rsidP="003D2691">
            <w:pPr>
              <w:ind w:right="-108"/>
              <w:rPr>
                <w:b/>
                <w:color w:val="000000"/>
              </w:rPr>
            </w:pPr>
            <w:r w:rsidRPr="003D2691">
              <w:rPr>
                <w:b/>
                <w:color w:val="000000"/>
              </w:rPr>
              <w:t>Разное</w:t>
            </w:r>
          </w:p>
          <w:p w:rsidR="003D2691" w:rsidRPr="00EB3ACD" w:rsidRDefault="003D2691" w:rsidP="003D2691">
            <w:pPr>
              <w:ind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D2691" w:rsidRDefault="003D2691" w:rsidP="00754546">
            <w:pPr>
              <w:jc w:val="both"/>
            </w:pPr>
          </w:p>
        </w:tc>
      </w:tr>
      <w:tr w:rsidR="00BE7A3B" w:rsidRPr="00EB3ACD" w:rsidTr="00F97665">
        <w:tc>
          <w:tcPr>
            <w:tcW w:w="900" w:type="dxa"/>
          </w:tcPr>
          <w:p w:rsidR="00BE7A3B" w:rsidRPr="00D837A2" w:rsidRDefault="00BE7A3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BE7A3B" w:rsidRPr="00EB3ACD" w:rsidRDefault="00BE7A3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BE7A3B" w:rsidRDefault="00BE7A3B" w:rsidP="00BE7A3B">
            <w:pPr>
              <w:jc w:val="both"/>
            </w:pPr>
            <w:r>
              <w:t xml:space="preserve">О </w:t>
            </w:r>
            <w:proofErr w:type="gramStart"/>
            <w:r>
              <w:t>внесении</w:t>
            </w:r>
            <w:proofErr w:type="gramEnd"/>
            <w:r>
              <w:t xml:space="preserve"> изменения в решение Думы Октябрьского района  от 19.03.2008 № 364 «О пенсионном обеспечении лиц, замещавших муниципальные должности и должности муниципальной службы в органах местного самоуправления Октябрьского района».</w:t>
            </w:r>
          </w:p>
          <w:p w:rsidR="00BE7A3B" w:rsidRPr="00EB3ACD" w:rsidRDefault="00BE7A3B" w:rsidP="00BE7A3B">
            <w:pPr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</w:p>
          <w:p w:rsidR="00BE7A3B" w:rsidRPr="00EB3ACD" w:rsidRDefault="00BE7A3B" w:rsidP="00BE7A3B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BE7A3B" w:rsidRPr="00EB3ACD" w:rsidRDefault="00BE7A3B" w:rsidP="00BE7A3B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BE7A3B" w:rsidRDefault="00BE7A3B" w:rsidP="00BE7A3B">
            <w:pPr>
              <w:jc w:val="both"/>
            </w:pPr>
          </w:p>
        </w:tc>
      </w:tr>
      <w:tr w:rsidR="00BE7A3B" w:rsidRPr="00EB3ACD" w:rsidTr="00F97665">
        <w:tc>
          <w:tcPr>
            <w:tcW w:w="900" w:type="dxa"/>
          </w:tcPr>
          <w:p w:rsidR="00BE7A3B" w:rsidRDefault="00BE7A3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BE7A3B" w:rsidRPr="00EB3ACD" w:rsidRDefault="00BE7A3B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BE7A3B" w:rsidRDefault="00BE7A3B" w:rsidP="00BE7A3B">
            <w:pPr>
              <w:jc w:val="both"/>
            </w:pPr>
            <w:r>
              <w:t xml:space="preserve">О пенсионном обеспечении </w:t>
            </w:r>
            <w:proofErr w:type="spellStart"/>
            <w:r>
              <w:t>Кашапова</w:t>
            </w:r>
            <w:proofErr w:type="spellEnd"/>
            <w:r>
              <w:t xml:space="preserve"> Павла </w:t>
            </w:r>
            <w:proofErr w:type="spellStart"/>
            <w:r>
              <w:t>Кимовича</w:t>
            </w:r>
            <w:proofErr w:type="spellEnd"/>
            <w:r>
              <w:t>.</w:t>
            </w:r>
          </w:p>
          <w:p w:rsidR="00BE7A3B" w:rsidRPr="00EB3ACD" w:rsidRDefault="00BE7A3B" w:rsidP="00BE7A3B">
            <w:pPr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</w:p>
          <w:p w:rsidR="00BE7A3B" w:rsidRPr="00EB3ACD" w:rsidRDefault="00BE7A3B" w:rsidP="00BE7A3B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BE7A3B" w:rsidRPr="00EB3ACD" w:rsidRDefault="00BE7A3B" w:rsidP="00BE7A3B">
            <w:pPr>
              <w:jc w:val="both"/>
              <w:rPr>
                <w:color w:val="000000"/>
              </w:rPr>
            </w:pPr>
            <w:r w:rsidRPr="00EB3ACD">
              <w:lastRenderedPageBreak/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BE7A3B" w:rsidRDefault="00BE7A3B" w:rsidP="00BE7A3B">
            <w:pPr>
              <w:jc w:val="both"/>
            </w:pPr>
          </w:p>
        </w:tc>
      </w:tr>
      <w:tr w:rsidR="003D2691" w:rsidRPr="00EB3ACD" w:rsidTr="00F97665">
        <w:tc>
          <w:tcPr>
            <w:tcW w:w="900" w:type="dxa"/>
          </w:tcPr>
          <w:p w:rsidR="003D2691" w:rsidRDefault="00EA2F2B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lastRenderedPageBreak/>
              <w:t>Ком.</w:t>
            </w:r>
          </w:p>
        </w:tc>
        <w:tc>
          <w:tcPr>
            <w:tcW w:w="720" w:type="dxa"/>
          </w:tcPr>
          <w:p w:rsidR="003D2691" w:rsidRPr="00EB3ACD" w:rsidRDefault="003D2691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3D2691" w:rsidRDefault="00EA2F2B" w:rsidP="00EA2F2B">
            <w:pPr>
              <w:jc w:val="both"/>
            </w:pPr>
            <w:r>
              <w:t>О внесении изменения в решение Думы Октябрьского района от 16.12.2016 № 153 «О заключении Соглашений о принятии (передаче) части полномочий по решению вопросов местного значения на 2017 год».</w:t>
            </w:r>
          </w:p>
          <w:p w:rsidR="00EA2F2B" w:rsidRPr="00EB3ACD" w:rsidRDefault="00EA2F2B" w:rsidP="009D627E">
            <w:pPr>
              <w:tabs>
                <w:tab w:val="left" w:pos="5436"/>
              </w:tabs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  <w:r w:rsidR="009D627E">
              <w:tab/>
            </w:r>
          </w:p>
          <w:p w:rsidR="00EA2F2B" w:rsidRPr="00EB3ACD" w:rsidRDefault="00EA2F2B" w:rsidP="00EA2F2B">
            <w:pPr>
              <w:tabs>
                <w:tab w:val="left" w:pos="-36"/>
                <w:tab w:val="left" w:pos="0"/>
                <w:tab w:val="left" w:pos="1260"/>
              </w:tabs>
              <w:jc w:val="both"/>
            </w:pPr>
            <w:r w:rsidRPr="00EB3ACD">
              <w:t>Докладывает: Куклина Наталья Геннадьевна –</w:t>
            </w:r>
            <w:r>
              <w:t xml:space="preserve"> </w:t>
            </w:r>
            <w:r w:rsidRPr="00EB3ACD">
              <w:t>заместитель главы администрации Октябрьского района по экономике, финансам.</w:t>
            </w:r>
          </w:p>
          <w:p w:rsidR="00EA2F2B" w:rsidRDefault="00EA2F2B" w:rsidP="00EA2F2B">
            <w:pPr>
              <w:ind w:right="-108"/>
              <w:jc w:val="both"/>
            </w:pPr>
            <w:r w:rsidRPr="00D837A2">
              <w:t>Комиссия по вопросам местного самоуправления, председатель – Ермаков Евгений Юрьевич.</w:t>
            </w:r>
          </w:p>
          <w:p w:rsidR="00EA2F2B" w:rsidRDefault="00EA2F2B" w:rsidP="00EA2F2B">
            <w:pPr>
              <w:jc w:val="both"/>
            </w:pPr>
          </w:p>
        </w:tc>
      </w:tr>
      <w:tr w:rsidR="00B256A5" w:rsidRPr="00EB3ACD" w:rsidTr="00F97665">
        <w:tc>
          <w:tcPr>
            <w:tcW w:w="900" w:type="dxa"/>
          </w:tcPr>
          <w:p w:rsidR="00B256A5" w:rsidRDefault="00B256A5" w:rsidP="001A7A57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Ком.</w:t>
            </w:r>
          </w:p>
        </w:tc>
        <w:tc>
          <w:tcPr>
            <w:tcW w:w="720" w:type="dxa"/>
          </w:tcPr>
          <w:p w:rsidR="00B256A5" w:rsidRPr="00EB3ACD" w:rsidRDefault="00B256A5" w:rsidP="007C6515">
            <w:pPr>
              <w:numPr>
                <w:ilvl w:val="0"/>
                <w:numId w:val="1"/>
              </w:numPr>
              <w:tabs>
                <w:tab w:val="clear" w:pos="540"/>
                <w:tab w:val="num" w:pos="502"/>
              </w:tabs>
              <w:ind w:left="502" w:right="-108"/>
              <w:rPr>
                <w:color w:val="000000"/>
              </w:rPr>
            </w:pPr>
          </w:p>
        </w:tc>
        <w:tc>
          <w:tcPr>
            <w:tcW w:w="8418" w:type="dxa"/>
          </w:tcPr>
          <w:p w:rsidR="00B256A5" w:rsidRDefault="009D627E" w:rsidP="009D627E">
            <w:pPr>
              <w:jc w:val="both"/>
            </w:pPr>
            <w:r>
              <w:t xml:space="preserve">О </w:t>
            </w:r>
            <w:proofErr w:type="gramStart"/>
            <w:r>
              <w:t>вне</w:t>
            </w:r>
            <w:r w:rsidR="00D01C0E">
              <w:t>сении</w:t>
            </w:r>
            <w:proofErr w:type="gramEnd"/>
            <w:r w:rsidR="00D01C0E">
              <w:t xml:space="preserve"> изменений в решение Думы О</w:t>
            </w:r>
            <w:r>
              <w:t>ктябрьского района от 24.12.2014 № 538  «О создании Молодежной палаты при Думе Октябрьского района».</w:t>
            </w:r>
          </w:p>
          <w:p w:rsidR="009D627E" w:rsidRPr="00EB3ACD" w:rsidRDefault="009D627E" w:rsidP="009D627E">
            <w:pPr>
              <w:tabs>
                <w:tab w:val="left" w:pos="5436"/>
              </w:tabs>
              <w:jc w:val="both"/>
            </w:pPr>
            <w:r w:rsidRPr="00EB3ACD">
              <w:t xml:space="preserve">Вносит: </w:t>
            </w:r>
            <w:r>
              <w:t>а</w:t>
            </w:r>
            <w:r w:rsidRPr="00EB3ACD">
              <w:t>дминистрация Октябрьского района.</w:t>
            </w:r>
            <w:r>
              <w:tab/>
            </w:r>
          </w:p>
          <w:p w:rsidR="009D627E" w:rsidRDefault="009D627E" w:rsidP="009D627E">
            <w:pPr>
              <w:jc w:val="both"/>
            </w:pPr>
            <w:r>
              <w:t>Докладывает: Новикова Жанна Михайловна - начальник Управления опеки и попечительства администрации Октябрьского района.</w:t>
            </w:r>
          </w:p>
          <w:p w:rsidR="009D627E" w:rsidRPr="00EB3ACD" w:rsidRDefault="009D627E" w:rsidP="009D627E">
            <w:pPr>
              <w:jc w:val="both"/>
              <w:rPr>
                <w:color w:val="000000"/>
              </w:rPr>
            </w:pPr>
            <w:r w:rsidRPr="00EB3ACD">
              <w:t xml:space="preserve">Комиссия по социальным вопросам, </w:t>
            </w:r>
            <w:r w:rsidRPr="00EB3ACD">
              <w:rPr>
                <w:color w:val="000000"/>
              </w:rPr>
              <w:t>председатель – Черкасова Лариса Николаевна.</w:t>
            </w:r>
          </w:p>
          <w:p w:rsidR="009D627E" w:rsidRDefault="009D627E" w:rsidP="009D627E">
            <w:pPr>
              <w:jc w:val="both"/>
            </w:pPr>
          </w:p>
        </w:tc>
      </w:tr>
    </w:tbl>
    <w:p w:rsidR="007C6515" w:rsidRPr="00EB3ACD" w:rsidRDefault="007C6515" w:rsidP="00764A9C">
      <w:pPr>
        <w:jc w:val="both"/>
      </w:pPr>
    </w:p>
    <w:p w:rsidR="00CC4C8A" w:rsidRPr="00EB3ACD" w:rsidRDefault="00CC4C8A" w:rsidP="00764A9C">
      <w:pPr>
        <w:jc w:val="both"/>
      </w:pPr>
    </w:p>
    <w:p w:rsidR="00CC4C8A" w:rsidRPr="00EB3ACD" w:rsidRDefault="00CC4C8A" w:rsidP="00CC4C8A">
      <w:pPr>
        <w:tabs>
          <w:tab w:val="num" w:pos="0"/>
          <w:tab w:val="left" w:pos="540"/>
          <w:tab w:val="left" w:pos="1260"/>
        </w:tabs>
        <w:jc w:val="center"/>
        <w:rPr>
          <w:b/>
          <w:i/>
        </w:rPr>
      </w:pPr>
      <w:r w:rsidRPr="00EB3ACD">
        <w:rPr>
          <w:b/>
          <w:i/>
        </w:rPr>
        <w:t xml:space="preserve">Вопросы, рассматриваемые на заседаниях постоянных депутатских комиссий по бюджету, налогам и финансам, по социальным вопросам, по экономике и природопользованию, по вопросам местного самоуправления. </w:t>
      </w:r>
    </w:p>
    <w:p w:rsidR="00CC4C8A" w:rsidRDefault="00CC4C8A" w:rsidP="00764A9C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"/>
        <w:gridCol w:w="9175"/>
      </w:tblGrid>
      <w:tr w:rsidR="00383027" w:rsidTr="00D01C0E">
        <w:tc>
          <w:tcPr>
            <w:tcW w:w="392" w:type="dxa"/>
          </w:tcPr>
          <w:p w:rsidR="00383027" w:rsidRPr="00383027" w:rsidRDefault="00383027" w:rsidP="00764A9C">
            <w:pPr>
              <w:jc w:val="both"/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>1.</w:t>
            </w:r>
          </w:p>
        </w:tc>
        <w:tc>
          <w:tcPr>
            <w:tcW w:w="9179" w:type="dxa"/>
          </w:tcPr>
          <w:p w:rsidR="00383027" w:rsidRPr="00383027" w:rsidRDefault="00383027" w:rsidP="0038302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>Об организации пассажирских перевозок речным транспорто</w:t>
            </w:r>
            <w:r w:rsidRPr="00383027">
              <w:rPr>
                <w:rStyle w:val="a3"/>
                <w:sz w:val="24"/>
                <w:szCs w:val="24"/>
              </w:rPr>
              <w:t>м в 2017</w:t>
            </w:r>
            <w:r w:rsidRPr="00383027">
              <w:rPr>
                <w:sz w:val="24"/>
                <w:szCs w:val="24"/>
              </w:rPr>
              <w:t xml:space="preserve"> году.</w:t>
            </w:r>
          </w:p>
          <w:p w:rsidR="00383027" w:rsidRDefault="00383027" w:rsidP="00383027">
            <w:pPr>
              <w:jc w:val="both"/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>Вносит: Дума Октябрьского района.</w:t>
            </w:r>
          </w:p>
          <w:p w:rsidR="00383027" w:rsidRPr="00383027" w:rsidRDefault="00383027" w:rsidP="00383027">
            <w:pPr>
              <w:jc w:val="both"/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 xml:space="preserve">Докладывает: Тимофеев Владимир Геннадьевич </w:t>
            </w:r>
            <w:r w:rsidR="0017788F">
              <w:rPr>
                <w:sz w:val="24"/>
                <w:szCs w:val="24"/>
              </w:rPr>
              <w:t>–</w:t>
            </w:r>
            <w:r w:rsidRPr="00383027">
              <w:rPr>
                <w:sz w:val="24"/>
                <w:szCs w:val="24"/>
              </w:rPr>
              <w:t xml:space="preserve"> </w:t>
            </w:r>
            <w:r w:rsidR="0017788F">
              <w:rPr>
                <w:sz w:val="24"/>
                <w:szCs w:val="24"/>
              </w:rPr>
              <w:t xml:space="preserve">первый </w:t>
            </w:r>
            <w:r w:rsidRPr="00383027">
              <w:rPr>
                <w:sz w:val="24"/>
                <w:szCs w:val="24"/>
              </w:rPr>
              <w:t>заместитель главы администрации Октябрьского района по вопросам строительства, ЖКХ, транспорта, связи.</w:t>
            </w:r>
          </w:p>
          <w:p w:rsidR="00383027" w:rsidRDefault="00383027" w:rsidP="00383027">
            <w:pPr>
              <w:rPr>
                <w:sz w:val="24"/>
                <w:szCs w:val="24"/>
              </w:rPr>
            </w:pPr>
            <w:r w:rsidRPr="00383027">
              <w:rPr>
                <w:sz w:val="24"/>
                <w:szCs w:val="24"/>
              </w:rPr>
              <w:t>Комиссия по экономике и природопользованию, председатель – Морозов Владимир Геннадьевич.</w:t>
            </w:r>
          </w:p>
          <w:p w:rsidR="00383027" w:rsidRDefault="00383027" w:rsidP="00383027"/>
        </w:tc>
      </w:tr>
      <w:tr w:rsidR="002928D4" w:rsidTr="00D01C0E">
        <w:tc>
          <w:tcPr>
            <w:tcW w:w="392" w:type="dxa"/>
          </w:tcPr>
          <w:p w:rsidR="002928D4" w:rsidRPr="00383027" w:rsidRDefault="002928D4" w:rsidP="00764A9C">
            <w:pPr>
              <w:jc w:val="both"/>
            </w:pPr>
            <w:r>
              <w:t>2</w:t>
            </w:r>
            <w:r w:rsidR="00D615D4">
              <w:t>.</w:t>
            </w:r>
          </w:p>
        </w:tc>
        <w:tc>
          <w:tcPr>
            <w:tcW w:w="9179" w:type="dxa"/>
          </w:tcPr>
          <w:p w:rsidR="002928D4" w:rsidRPr="002928D4" w:rsidRDefault="002928D4" w:rsidP="002928D4">
            <w:pPr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2928D4">
              <w:rPr>
                <w:bCs/>
                <w:iCs/>
                <w:sz w:val="24"/>
                <w:szCs w:val="24"/>
              </w:rPr>
              <w:t>Информация по исполнению решения Думы Октябрьского района от 19.04.2016</w:t>
            </w:r>
            <w:r w:rsidR="00663BBD">
              <w:rPr>
                <w:bCs/>
                <w:iCs/>
                <w:sz w:val="24"/>
                <w:szCs w:val="24"/>
              </w:rPr>
              <w:t xml:space="preserve"> </w:t>
            </w:r>
            <w:r w:rsidRPr="002928D4">
              <w:rPr>
                <w:bCs/>
                <w:iCs/>
                <w:sz w:val="24"/>
                <w:szCs w:val="24"/>
              </w:rPr>
              <w:t>года</w:t>
            </w:r>
            <w:r w:rsidR="00663BBD">
              <w:rPr>
                <w:bCs/>
                <w:iCs/>
                <w:sz w:val="24"/>
                <w:szCs w:val="24"/>
              </w:rPr>
              <w:t xml:space="preserve"> </w:t>
            </w:r>
            <w:r w:rsidR="00663BBD" w:rsidRPr="002928D4">
              <w:rPr>
                <w:bCs/>
                <w:iCs/>
                <w:sz w:val="24"/>
                <w:szCs w:val="24"/>
              </w:rPr>
              <w:t xml:space="preserve">№ 99 </w:t>
            </w:r>
            <w:r w:rsidRPr="002928D4">
              <w:rPr>
                <w:bCs/>
                <w:iCs/>
                <w:sz w:val="24"/>
                <w:szCs w:val="24"/>
              </w:rPr>
              <w:t>«О реструктуризации задолженности по арендной плате за земельные участки», по состоянию на 01.05.2017 года</w:t>
            </w:r>
            <w:r w:rsidR="00790181">
              <w:rPr>
                <w:bCs/>
                <w:iCs/>
                <w:sz w:val="24"/>
                <w:szCs w:val="24"/>
              </w:rPr>
              <w:t>»</w:t>
            </w:r>
            <w:r w:rsidRPr="002928D4">
              <w:rPr>
                <w:bCs/>
                <w:iCs/>
                <w:sz w:val="24"/>
                <w:szCs w:val="24"/>
              </w:rPr>
              <w:t>.</w:t>
            </w:r>
          </w:p>
          <w:p w:rsidR="002928D4" w:rsidRPr="00D4186E" w:rsidRDefault="002928D4" w:rsidP="002928D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D4186E">
              <w:rPr>
                <w:sz w:val="24"/>
                <w:szCs w:val="24"/>
              </w:rPr>
              <w:t>Вносит: Дума Октябрьского района.</w:t>
            </w:r>
          </w:p>
          <w:p w:rsidR="002928D4" w:rsidRPr="002928D4" w:rsidRDefault="002928D4" w:rsidP="002928D4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28D4">
              <w:rPr>
                <w:sz w:val="24"/>
                <w:szCs w:val="24"/>
              </w:rP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2928D4" w:rsidRDefault="002928D4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2928D4">
              <w:rPr>
                <w:sz w:val="24"/>
                <w:szCs w:val="24"/>
              </w:rPr>
              <w:t>Комиссия по бюджету, налогам и финансам, председатель - Кузнецов Артем Эдуардович.</w:t>
            </w:r>
          </w:p>
          <w:p w:rsidR="003121B2" w:rsidRPr="00383027" w:rsidRDefault="003121B2" w:rsidP="00663BBD">
            <w:pPr>
              <w:tabs>
                <w:tab w:val="left" w:pos="0"/>
              </w:tabs>
              <w:jc w:val="both"/>
            </w:pPr>
          </w:p>
        </w:tc>
      </w:tr>
      <w:tr w:rsidR="002928D4" w:rsidTr="00D01C0E">
        <w:tc>
          <w:tcPr>
            <w:tcW w:w="392" w:type="dxa"/>
          </w:tcPr>
          <w:p w:rsidR="002928D4" w:rsidRPr="00383027" w:rsidRDefault="002928D4" w:rsidP="00764A9C">
            <w:pPr>
              <w:jc w:val="both"/>
            </w:pPr>
            <w:r>
              <w:t>3</w:t>
            </w:r>
            <w:r w:rsidR="00D615D4">
              <w:t>.</w:t>
            </w:r>
          </w:p>
        </w:tc>
        <w:tc>
          <w:tcPr>
            <w:tcW w:w="9179" w:type="dxa"/>
          </w:tcPr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11D7C">
              <w:rPr>
                <w:bCs/>
                <w:iCs/>
                <w:sz w:val="24"/>
                <w:szCs w:val="24"/>
              </w:rPr>
              <w:t>Информация по исполнению решения Думы Октябрьского района от 01.06.2016 года № 117 «О реструктуризации задолженности по арендной плате за земельные участки», по состоянию на 01.05.2017 года</w:t>
            </w:r>
            <w:r w:rsidR="00790181">
              <w:rPr>
                <w:bCs/>
                <w:iCs/>
                <w:sz w:val="24"/>
                <w:szCs w:val="24"/>
              </w:rPr>
              <w:t>»</w:t>
            </w:r>
            <w:r w:rsidRPr="00F11D7C">
              <w:rPr>
                <w:bCs/>
                <w:iCs/>
                <w:sz w:val="24"/>
                <w:szCs w:val="24"/>
              </w:rPr>
              <w:t>.</w:t>
            </w:r>
          </w:p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>Вносит: Дума Октябрьского района.</w:t>
            </w:r>
          </w:p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2928D4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 xml:space="preserve">Комиссия по бюджету, налогам и финансам, председатель - Кузнецов Артем </w:t>
            </w:r>
            <w:r w:rsidRPr="00F11D7C">
              <w:rPr>
                <w:sz w:val="24"/>
                <w:szCs w:val="24"/>
              </w:rPr>
              <w:lastRenderedPageBreak/>
              <w:t>Эдуардович.</w:t>
            </w:r>
          </w:p>
          <w:p w:rsidR="003121B2" w:rsidRPr="00F11D7C" w:rsidRDefault="003121B2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2928D4" w:rsidTr="00D01C0E">
        <w:tc>
          <w:tcPr>
            <w:tcW w:w="392" w:type="dxa"/>
          </w:tcPr>
          <w:p w:rsidR="002928D4" w:rsidRPr="00383027" w:rsidRDefault="002928D4" w:rsidP="00764A9C">
            <w:pPr>
              <w:jc w:val="both"/>
            </w:pPr>
            <w:r>
              <w:lastRenderedPageBreak/>
              <w:t>4</w:t>
            </w:r>
            <w:r w:rsidR="00D615D4">
              <w:t>.</w:t>
            </w:r>
          </w:p>
        </w:tc>
        <w:tc>
          <w:tcPr>
            <w:tcW w:w="9179" w:type="dxa"/>
          </w:tcPr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F11D7C">
              <w:rPr>
                <w:bCs/>
                <w:iCs/>
                <w:sz w:val="24"/>
                <w:szCs w:val="24"/>
              </w:rPr>
              <w:t>Информация по исполнению решения Думы Октябрьского района от 07.09.2016 года № 139 «О реструктуризации задолженности по арендной плате за земельные участки», по состоянию на 01.05.2017 года</w:t>
            </w:r>
            <w:r w:rsidR="00790181">
              <w:rPr>
                <w:bCs/>
                <w:iCs/>
                <w:sz w:val="24"/>
                <w:szCs w:val="24"/>
              </w:rPr>
              <w:t>»</w:t>
            </w:r>
            <w:r w:rsidRPr="00F11D7C">
              <w:rPr>
                <w:bCs/>
                <w:iCs/>
                <w:sz w:val="24"/>
                <w:szCs w:val="24"/>
              </w:rPr>
              <w:t>.</w:t>
            </w:r>
          </w:p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>Вносит: Дума Октябрьского района.</w:t>
            </w:r>
          </w:p>
          <w:p w:rsidR="00663BBD" w:rsidRPr="00F11D7C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 xml:space="preserve">Докладывает: Хомицкий Василий Михайлович – заместитель главы администрации Октябрьского района по вопросам муниципальной собственности, недропользования, председатель Комитета по управлению муниципальной собственностью. </w:t>
            </w:r>
          </w:p>
          <w:p w:rsidR="002928D4" w:rsidRDefault="00663BBD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F11D7C">
              <w:rPr>
                <w:sz w:val="24"/>
                <w:szCs w:val="24"/>
              </w:rPr>
              <w:t>Комиссия по бюджету, налогам и финансам, председатель - Кузнецов Артем Эдуардович.</w:t>
            </w:r>
          </w:p>
          <w:p w:rsidR="009C0ECB" w:rsidRPr="00F11D7C" w:rsidRDefault="009C0ECB" w:rsidP="00663BBD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  <w:tr w:rsidR="00383027" w:rsidTr="00D01C0E">
        <w:tc>
          <w:tcPr>
            <w:tcW w:w="392" w:type="dxa"/>
          </w:tcPr>
          <w:p w:rsidR="00383027" w:rsidRDefault="009C0ECB" w:rsidP="00764A9C">
            <w:pPr>
              <w:jc w:val="both"/>
            </w:pPr>
            <w:r>
              <w:t xml:space="preserve">5. </w:t>
            </w:r>
          </w:p>
        </w:tc>
        <w:tc>
          <w:tcPr>
            <w:tcW w:w="9179" w:type="dxa"/>
          </w:tcPr>
          <w:p w:rsidR="00383027" w:rsidRPr="00D01C0E" w:rsidRDefault="009C0ECB" w:rsidP="00764A9C">
            <w:pPr>
              <w:jc w:val="both"/>
              <w:rPr>
                <w:sz w:val="24"/>
                <w:szCs w:val="24"/>
              </w:rPr>
            </w:pPr>
            <w:r w:rsidRPr="00D01C0E">
              <w:rPr>
                <w:sz w:val="24"/>
                <w:szCs w:val="24"/>
              </w:rPr>
              <w:t xml:space="preserve">Согласование главами городских и </w:t>
            </w:r>
            <w:r w:rsidR="00522BE4" w:rsidRPr="00D01C0E">
              <w:rPr>
                <w:sz w:val="24"/>
                <w:szCs w:val="24"/>
              </w:rPr>
              <w:t xml:space="preserve">сельских </w:t>
            </w:r>
            <w:r w:rsidRPr="00D01C0E">
              <w:rPr>
                <w:sz w:val="24"/>
                <w:szCs w:val="24"/>
              </w:rPr>
              <w:t xml:space="preserve">поселений </w:t>
            </w:r>
            <w:r w:rsidR="00522BE4" w:rsidRPr="00D01C0E">
              <w:rPr>
                <w:sz w:val="24"/>
                <w:szCs w:val="24"/>
              </w:rPr>
              <w:t>перехода Отделения почтовой связи на сокращенный режим работы.</w:t>
            </w:r>
          </w:p>
          <w:p w:rsidR="00D01C0E" w:rsidRPr="00D01C0E" w:rsidRDefault="00D01C0E" w:rsidP="00764A9C">
            <w:pPr>
              <w:jc w:val="both"/>
              <w:rPr>
                <w:sz w:val="24"/>
                <w:szCs w:val="24"/>
              </w:rPr>
            </w:pPr>
            <w:r w:rsidRPr="00D01C0E">
              <w:rPr>
                <w:sz w:val="24"/>
                <w:szCs w:val="24"/>
              </w:rPr>
              <w:t>Вносит: Дума Октябрьского района.</w:t>
            </w:r>
          </w:p>
          <w:p w:rsidR="00522BE4" w:rsidRPr="00D01C0E" w:rsidRDefault="00D01C0E" w:rsidP="00D01C0E">
            <w:pPr>
              <w:jc w:val="both"/>
              <w:rPr>
                <w:sz w:val="24"/>
                <w:szCs w:val="24"/>
              </w:rPr>
            </w:pPr>
            <w:r w:rsidRPr="00D01C0E">
              <w:rPr>
                <w:sz w:val="24"/>
                <w:szCs w:val="24"/>
              </w:rPr>
              <w:t xml:space="preserve">Докладывает: Крутова Вера Александровна - директор </w:t>
            </w:r>
            <w:proofErr w:type="spellStart"/>
            <w:r w:rsidRPr="00D01C0E">
              <w:rPr>
                <w:sz w:val="24"/>
                <w:szCs w:val="24"/>
              </w:rPr>
              <w:t>Няганского</w:t>
            </w:r>
            <w:proofErr w:type="spellEnd"/>
            <w:r w:rsidRPr="00D01C0E">
              <w:rPr>
                <w:sz w:val="24"/>
                <w:szCs w:val="24"/>
              </w:rPr>
              <w:t xml:space="preserve"> </w:t>
            </w:r>
            <w:proofErr w:type="spellStart"/>
            <w:r w:rsidRPr="00D01C0E">
              <w:rPr>
                <w:sz w:val="24"/>
                <w:szCs w:val="24"/>
              </w:rPr>
              <w:t>почтампа</w:t>
            </w:r>
            <w:proofErr w:type="spellEnd"/>
            <w:r w:rsidRPr="00D01C0E">
              <w:rPr>
                <w:sz w:val="24"/>
                <w:szCs w:val="24"/>
              </w:rPr>
              <w:t xml:space="preserve"> УФПС ХМАО – </w:t>
            </w:r>
            <w:proofErr w:type="spellStart"/>
            <w:r w:rsidRPr="00D01C0E">
              <w:rPr>
                <w:sz w:val="24"/>
                <w:szCs w:val="24"/>
              </w:rPr>
              <w:t>Югра</w:t>
            </w:r>
            <w:proofErr w:type="spellEnd"/>
            <w:r w:rsidRPr="00D01C0E">
              <w:rPr>
                <w:sz w:val="24"/>
                <w:szCs w:val="24"/>
              </w:rPr>
              <w:t xml:space="preserve"> – филиал ФГУП «Почта России».</w:t>
            </w:r>
          </w:p>
          <w:p w:rsidR="00D01C0E" w:rsidRPr="00D01C0E" w:rsidRDefault="00D01C0E" w:rsidP="00D01C0E">
            <w:pPr>
              <w:jc w:val="both"/>
              <w:rPr>
                <w:color w:val="000000"/>
                <w:sz w:val="24"/>
                <w:szCs w:val="24"/>
              </w:rPr>
            </w:pPr>
            <w:r w:rsidRPr="00D01C0E">
              <w:rPr>
                <w:sz w:val="24"/>
                <w:szCs w:val="24"/>
              </w:rPr>
              <w:t xml:space="preserve">Комиссия по социальным вопросам, </w:t>
            </w:r>
            <w:r w:rsidRPr="00D01C0E">
              <w:rPr>
                <w:color w:val="000000"/>
                <w:sz w:val="24"/>
                <w:szCs w:val="24"/>
              </w:rPr>
              <w:t>председатель – Черкасова Лариса Николаевна.</w:t>
            </w:r>
          </w:p>
          <w:p w:rsidR="00D01C0E" w:rsidRDefault="00D01C0E" w:rsidP="00D01C0E">
            <w:pPr>
              <w:jc w:val="both"/>
            </w:pPr>
          </w:p>
        </w:tc>
      </w:tr>
    </w:tbl>
    <w:p w:rsidR="00383027" w:rsidRPr="00EB3ACD" w:rsidRDefault="00383027" w:rsidP="00764A9C">
      <w:pPr>
        <w:jc w:val="both"/>
      </w:pPr>
    </w:p>
    <w:p w:rsidR="00CC4C8A" w:rsidRDefault="00CC4C8A" w:rsidP="00383027">
      <w:pPr>
        <w:ind w:left="708"/>
        <w:jc w:val="both"/>
      </w:pPr>
    </w:p>
    <w:p w:rsidR="00D01C0E" w:rsidRPr="00EB3ACD" w:rsidRDefault="00D01C0E" w:rsidP="00383027">
      <w:pPr>
        <w:ind w:left="708"/>
        <w:jc w:val="both"/>
      </w:pPr>
    </w:p>
    <w:sectPr w:rsidR="00D01C0E" w:rsidRPr="00EB3ACD" w:rsidSect="00A67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F7F2D"/>
    <w:multiLevelType w:val="hybridMultilevel"/>
    <w:tmpl w:val="4E604BB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875626E"/>
    <w:multiLevelType w:val="hybridMultilevel"/>
    <w:tmpl w:val="29F8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A9C"/>
    <w:rsid w:val="000058DE"/>
    <w:rsid w:val="00016169"/>
    <w:rsid w:val="0003594E"/>
    <w:rsid w:val="000465D2"/>
    <w:rsid w:val="000B4180"/>
    <w:rsid w:val="000F12A8"/>
    <w:rsid w:val="00107664"/>
    <w:rsid w:val="0011769D"/>
    <w:rsid w:val="00122A9C"/>
    <w:rsid w:val="0017788F"/>
    <w:rsid w:val="0019576C"/>
    <w:rsid w:val="00196004"/>
    <w:rsid w:val="001A4C52"/>
    <w:rsid w:val="001A6D15"/>
    <w:rsid w:val="001A7A57"/>
    <w:rsid w:val="001D6F8D"/>
    <w:rsid w:val="001F21EB"/>
    <w:rsid w:val="0021032F"/>
    <w:rsid w:val="00214B30"/>
    <w:rsid w:val="002265D4"/>
    <w:rsid w:val="002520E4"/>
    <w:rsid w:val="00286715"/>
    <w:rsid w:val="002928D4"/>
    <w:rsid w:val="003121B2"/>
    <w:rsid w:val="00317DC0"/>
    <w:rsid w:val="00351DCF"/>
    <w:rsid w:val="00383027"/>
    <w:rsid w:val="003A1F23"/>
    <w:rsid w:val="003B7997"/>
    <w:rsid w:val="003D2691"/>
    <w:rsid w:val="003F39BD"/>
    <w:rsid w:val="004259D2"/>
    <w:rsid w:val="004822A3"/>
    <w:rsid w:val="00491554"/>
    <w:rsid w:val="004A71FD"/>
    <w:rsid w:val="004F47D5"/>
    <w:rsid w:val="00522BE4"/>
    <w:rsid w:val="00527594"/>
    <w:rsid w:val="005A5E91"/>
    <w:rsid w:val="005B2562"/>
    <w:rsid w:val="005D03EA"/>
    <w:rsid w:val="005D4259"/>
    <w:rsid w:val="005D6E2D"/>
    <w:rsid w:val="00635D75"/>
    <w:rsid w:val="006432A1"/>
    <w:rsid w:val="00663BBD"/>
    <w:rsid w:val="006D04F8"/>
    <w:rsid w:val="006D2DE8"/>
    <w:rsid w:val="006F0C5E"/>
    <w:rsid w:val="00700DAE"/>
    <w:rsid w:val="00722A34"/>
    <w:rsid w:val="00731108"/>
    <w:rsid w:val="00750401"/>
    <w:rsid w:val="00754546"/>
    <w:rsid w:val="00764A9C"/>
    <w:rsid w:val="00764D6C"/>
    <w:rsid w:val="00790181"/>
    <w:rsid w:val="007A61F6"/>
    <w:rsid w:val="007C6515"/>
    <w:rsid w:val="007D3492"/>
    <w:rsid w:val="00835460"/>
    <w:rsid w:val="00846F89"/>
    <w:rsid w:val="00852A33"/>
    <w:rsid w:val="00861800"/>
    <w:rsid w:val="00886F9B"/>
    <w:rsid w:val="008B13E2"/>
    <w:rsid w:val="008C00C8"/>
    <w:rsid w:val="008D3C43"/>
    <w:rsid w:val="009005B5"/>
    <w:rsid w:val="00907F94"/>
    <w:rsid w:val="009642BD"/>
    <w:rsid w:val="009718F3"/>
    <w:rsid w:val="0097431F"/>
    <w:rsid w:val="009A6AF7"/>
    <w:rsid w:val="009C0ECB"/>
    <w:rsid w:val="009D627E"/>
    <w:rsid w:val="00A04FF9"/>
    <w:rsid w:val="00A67D97"/>
    <w:rsid w:val="00AD18A8"/>
    <w:rsid w:val="00AF244D"/>
    <w:rsid w:val="00B256A5"/>
    <w:rsid w:val="00B37040"/>
    <w:rsid w:val="00B50CA7"/>
    <w:rsid w:val="00B8503A"/>
    <w:rsid w:val="00BA523C"/>
    <w:rsid w:val="00BE6D3D"/>
    <w:rsid w:val="00BE7A3B"/>
    <w:rsid w:val="00C30543"/>
    <w:rsid w:val="00C4703E"/>
    <w:rsid w:val="00C53D5A"/>
    <w:rsid w:val="00C640ED"/>
    <w:rsid w:val="00CC4C8A"/>
    <w:rsid w:val="00D01C0E"/>
    <w:rsid w:val="00D1432B"/>
    <w:rsid w:val="00D4186E"/>
    <w:rsid w:val="00D47023"/>
    <w:rsid w:val="00D615D4"/>
    <w:rsid w:val="00D837A2"/>
    <w:rsid w:val="00DD5B96"/>
    <w:rsid w:val="00DF4C0B"/>
    <w:rsid w:val="00E14BB0"/>
    <w:rsid w:val="00E361BA"/>
    <w:rsid w:val="00E3718D"/>
    <w:rsid w:val="00EA2F2B"/>
    <w:rsid w:val="00EB3ACD"/>
    <w:rsid w:val="00EF7396"/>
    <w:rsid w:val="00F11D7C"/>
    <w:rsid w:val="00F316AB"/>
    <w:rsid w:val="00F97665"/>
    <w:rsid w:val="00FA5513"/>
    <w:rsid w:val="00FB5468"/>
    <w:rsid w:val="00FD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C6515"/>
  </w:style>
  <w:style w:type="paragraph" w:styleId="a4">
    <w:name w:val="List Paragraph"/>
    <w:basedOn w:val="a"/>
    <w:uiPriority w:val="34"/>
    <w:qFormat/>
    <w:rsid w:val="00383027"/>
    <w:pPr>
      <w:ind w:left="720"/>
      <w:contextualSpacing/>
    </w:pPr>
  </w:style>
  <w:style w:type="table" w:styleId="a5">
    <w:name w:val="Table Grid"/>
    <w:basedOn w:val="a1"/>
    <w:uiPriority w:val="39"/>
    <w:rsid w:val="0038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0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2017-05-15T04:47:00Z</cp:lastPrinted>
  <dcterms:created xsi:type="dcterms:W3CDTF">2016-11-23T04:43:00Z</dcterms:created>
  <dcterms:modified xsi:type="dcterms:W3CDTF">2017-05-15T06:49:00Z</dcterms:modified>
</cp:coreProperties>
</file>